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A" w:rsidRDefault="0040412A" w:rsidP="0040412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МУНИЦИПАЛЬНЫЙ РАЙОН ОМСКОЙ ОБЛАСТИ</w:t>
      </w:r>
    </w:p>
    <w:p w:rsidR="0040412A" w:rsidRDefault="0040412A" w:rsidP="0040412A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12A" w:rsidTr="00CF39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12A" w:rsidRDefault="0040412A" w:rsidP="00CF3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412A" w:rsidRDefault="0040412A" w:rsidP="004041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40412A" w:rsidRDefault="000E51D4" w:rsidP="0040412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  </w:t>
      </w:r>
    </w:p>
    <w:p w:rsidR="0040412A" w:rsidRPr="00357D64" w:rsidRDefault="0040412A" w:rsidP="004041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E51D4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 № </w:t>
      </w:r>
      <w:r w:rsidR="000E51D4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96DFB" w:rsidRDefault="00596DFB" w:rsidP="00596DFB">
      <w:pPr>
        <w:jc w:val="center"/>
        <w:rPr>
          <w:b/>
          <w:sz w:val="28"/>
          <w:szCs w:val="28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>О принятии к рассмотрению проекта решения Совета Троицкого сельского поселения Омского муниципального района Омской области «О внесении изменений и дополнений в Устав Троицкого сельского поселения Омского муниципального района Омской области»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В целях приведения Устава Троицкого сельского поселения Омского муниципального района Омской области в соответствие с положениями Федерального закона от 06.10.2003г № 131-ФЗ «Об общих принципах организации местного самоуправления в Российской Федерации», Совет Троицкого сельского поселения 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>РЕШИЛ: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1.</w:t>
      </w:r>
      <w:r>
        <w:rPr>
          <w:sz w:val="28"/>
          <w:szCs w:val="28"/>
          <w:lang w:eastAsia="ar-SA"/>
        </w:rPr>
        <w:t xml:space="preserve"> </w:t>
      </w:r>
      <w:r w:rsidRPr="00C928B4">
        <w:rPr>
          <w:sz w:val="28"/>
          <w:szCs w:val="28"/>
          <w:lang w:eastAsia="ar-SA"/>
        </w:rPr>
        <w:t>Принять проект решения Совета Троицкого сельского поселения Омского муниципального района Омской области «О внесении изменений и дополнений  в Устав Троицкого сельского поселения Омского муниципального района Омской области» к рассмотрению.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2. Опубликовать проект решения «О внесении изменений в Устав Троицкого сельского поселения Омского муниципального района Омской области» в газете «Омский муниципальный вестник».</w:t>
      </w:r>
    </w:p>
    <w:p w:rsid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3. Установить, что предложения и замечания по указанному проекту решения могут быть представлены в Совет Троицкого сельского поселения в срок до </w:t>
      </w:r>
      <w:r w:rsidR="000E51D4">
        <w:rPr>
          <w:sz w:val="28"/>
          <w:szCs w:val="28"/>
          <w:lang w:eastAsia="ar-SA"/>
        </w:rPr>
        <w:t>05.12.2022</w:t>
      </w:r>
      <w:r w:rsidRPr="00C928B4">
        <w:rPr>
          <w:sz w:val="28"/>
          <w:szCs w:val="28"/>
          <w:lang w:eastAsia="ar-SA"/>
        </w:rPr>
        <w:t xml:space="preserve"> года.</w:t>
      </w:r>
    </w:p>
    <w:p w:rsidR="000E51D4" w:rsidRPr="00C928B4" w:rsidRDefault="000E51D4" w:rsidP="00C928B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Назначить и провести публичные слушания по проекту</w:t>
      </w:r>
      <w:r w:rsidRPr="000E51D4">
        <w:rPr>
          <w:sz w:val="28"/>
          <w:szCs w:val="28"/>
          <w:lang w:eastAsia="ar-SA"/>
        </w:rPr>
        <w:t xml:space="preserve"> решения Совета Троицкого сельского поселения Омского муниципального района Омской области «О внесении изменений и дополнений  в Устав Троицкого сельского поселения Омского муниципального района Омской области»</w:t>
      </w:r>
      <w:r>
        <w:rPr>
          <w:sz w:val="28"/>
          <w:szCs w:val="28"/>
          <w:lang w:eastAsia="ar-SA"/>
        </w:rPr>
        <w:t xml:space="preserve"> на 08.12.2022 в 15.00 в Актовом зале Администрации Троицкого сельского поселения Омского муниципального района Омской области по адресу: Омская область, Омский район, с. Троицкое, ул. Октябрьская д. 1 А.</w:t>
      </w:r>
    </w:p>
    <w:p w:rsidR="00C928B4" w:rsidRPr="00C928B4" w:rsidRDefault="00C928B4" w:rsidP="00C928B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>4. Назначить рассмотрение проекта решения Совета Троицкого сельского поселения Омского муниципального района Омской области «О внесении изменений и дополнений  в Устав Троицкого сельского поселения Омского муниципального района Омской области»</w:t>
      </w:r>
      <w:r>
        <w:rPr>
          <w:sz w:val="28"/>
          <w:szCs w:val="28"/>
          <w:lang w:eastAsia="ar-SA"/>
        </w:rPr>
        <w:t xml:space="preserve"> на </w:t>
      </w:r>
      <w:r w:rsidR="000E51D4">
        <w:rPr>
          <w:sz w:val="28"/>
          <w:szCs w:val="28"/>
          <w:lang w:eastAsia="ar-SA"/>
        </w:rPr>
        <w:t xml:space="preserve">20.12.2022 </w:t>
      </w:r>
      <w:r>
        <w:rPr>
          <w:sz w:val="28"/>
          <w:szCs w:val="28"/>
          <w:lang w:eastAsia="ar-SA"/>
        </w:rPr>
        <w:t xml:space="preserve"> года</w:t>
      </w:r>
      <w:r w:rsidRPr="00C928B4">
        <w:rPr>
          <w:sz w:val="28"/>
          <w:szCs w:val="28"/>
          <w:lang w:eastAsia="ar-SA"/>
        </w:rPr>
        <w:t>.</w:t>
      </w:r>
    </w:p>
    <w:p w:rsidR="00C928B4" w:rsidRPr="00C928B4" w:rsidRDefault="00030C83" w:rsidP="00C928B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928B4" w:rsidRPr="00C928B4">
        <w:rPr>
          <w:sz w:val="28"/>
          <w:szCs w:val="28"/>
          <w:lang w:eastAsia="ar-SA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</w:t>
      </w:r>
      <w:r w:rsidR="00C928B4" w:rsidRPr="00C928B4">
        <w:rPr>
          <w:sz w:val="28"/>
          <w:szCs w:val="28"/>
          <w:lang w:eastAsia="ar-SA"/>
        </w:rPr>
        <w:lastRenderedPageBreak/>
        <w:t xml:space="preserve">сельского поселения Омского муниципального района Омской области в сети Интернет </w:t>
      </w:r>
      <w:proofErr w:type="spellStart"/>
      <w:r w:rsidR="00C928B4" w:rsidRPr="00C928B4">
        <w:rPr>
          <w:sz w:val="28"/>
          <w:szCs w:val="28"/>
          <w:lang w:eastAsia="ar-SA"/>
        </w:rPr>
        <w:t>троицкоепоселение.рф</w:t>
      </w:r>
      <w:proofErr w:type="spellEnd"/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6. Контроль за исполнением настоящего решения оставляю за собой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928B4">
        <w:rPr>
          <w:color w:val="000000"/>
          <w:sz w:val="28"/>
          <w:szCs w:val="28"/>
          <w:lang w:eastAsia="ar-SA"/>
        </w:rPr>
        <w:t>Глава  сельского поселения</w:t>
      </w:r>
      <w:r w:rsidRPr="00C928B4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</w:t>
      </w:r>
      <w:r w:rsidRPr="00C928B4">
        <w:rPr>
          <w:color w:val="000000"/>
          <w:sz w:val="28"/>
          <w:szCs w:val="28"/>
          <w:lang w:eastAsia="ar-SA"/>
        </w:rPr>
        <w:t xml:space="preserve">                                       </w:t>
      </w:r>
      <w:r>
        <w:rPr>
          <w:color w:val="000000"/>
          <w:sz w:val="28"/>
          <w:szCs w:val="28"/>
          <w:lang w:eastAsia="ar-SA"/>
        </w:rPr>
        <w:t xml:space="preserve">          </w:t>
      </w:r>
      <w:r w:rsidRPr="00C928B4">
        <w:rPr>
          <w:color w:val="000000"/>
          <w:sz w:val="28"/>
          <w:szCs w:val="28"/>
          <w:lang w:eastAsia="ar-SA"/>
        </w:rPr>
        <w:t xml:space="preserve">          С.В. Сердюк</w:t>
      </w: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jc w:val="both"/>
        <w:rPr>
          <w:color w:val="000000"/>
          <w:szCs w:val="28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lastRenderedPageBreak/>
        <w:t xml:space="preserve">Приложение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К Решению Совета Троицкого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 xml:space="preserve">Сельского поселения Омского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Муниципального района Омской области</w:t>
      </w:r>
    </w:p>
    <w:p w:rsidR="00C928B4" w:rsidRPr="00261DC6" w:rsidRDefault="00D802ED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О</w:t>
      </w:r>
      <w:r w:rsidR="00C928B4" w:rsidRPr="00261DC6">
        <w:rPr>
          <w:bCs/>
          <w:color w:val="000000"/>
        </w:rPr>
        <w:t>т</w:t>
      </w:r>
      <w:r>
        <w:rPr>
          <w:bCs/>
          <w:color w:val="000000"/>
        </w:rPr>
        <w:t xml:space="preserve"> </w:t>
      </w:r>
      <w:r w:rsidR="000E51D4">
        <w:rPr>
          <w:bCs/>
          <w:color w:val="000000"/>
        </w:rPr>
        <w:t>_____________</w:t>
      </w:r>
      <w:r>
        <w:rPr>
          <w:bCs/>
          <w:color w:val="000000"/>
        </w:rPr>
        <w:t xml:space="preserve"> №</w:t>
      </w:r>
      <w:r w:rsidR="000E51D4">
        <w:rPr>
          <w:bCs/>
          <w:color w:val="000000"/>
        </w:rPr>
        <w:t>_______</w:t>
      </w:r>
    </w:p>
    <w:p w:rsidR="00C928B4" w:rsidRPr="00261DC6" w:rsidRDefault="00C928B4" w:rsidP="00C928B4">
      <w:pPr>
        <w:shd w:val="clear" w:color="auto" w:fill="FFFFFF"/>
        <w:ind w:firstLine="708"/>
        <w:jc w:val="center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 w:rsidRPr="00261DC6">
        <w:rPr>
          <w:b/>
          <w:bCs/>
          <w:color w:val="000000"/>
        </w:rPr>
        <w:t>ОМСКИЙ  МУНИЦИПАЛЬНЫЙ  РАЙОН ОМСКОЙ  ОБЛАСТИ</w:t>
      </w:r>
    </w:p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61DC6"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928B4" w:rsidRPr="00261DC6" w:rsidTr="00C928B4">
        <w:trPr>
          <w:trHeight w:val="262"/>
        </w:trPr>
        <w:tc>
          <w:tcPr>
            <w:tcW w:w="9345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C928B4" w:rsidRPr="00261DC6" w:rsidRDefault="00C928B4" w:rsidP="00CF393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61DC6">
        <w:rPr>
          <w:b/>
          <w:color w:val="000000"/>
          <w:spacing w:val="38"/>
          <w:sz w:val="36"/>
          <w:szCs w:val="36"/>
        </w:rPr>
        <w:t>РЕШЕНИЕ</w:t>
      </w:r>
    </w:p>
    <w:p w:rsidR="00C928B4" w:rsidRPr="00261DC6" w:rsidRDefault="00C928B4" w:rsidP="00C928B4">
      <w:pPr>
        <w:shd w:val="clear" w:color="auto" w:fill="FFFFFF"/>
        <w:rPr>
          <w:color w:val="000000"/>
        </w:rPr>
      </w:pPr>
    </w:p>
    <w:p w:rsidR="00C928B4" w:rsidRPr="00261DC6" w:rsidRDefault="00C928B4" w:rsidP="00C928B4">
      <w:pPr>
        <w:shd w:val="clear" w:color="auto" w:fill="FFFFFF"/>
        <w:rPr>
          <w:szCs w:val="28"/>
        </w:rPr>
      </w:pPr>
      <w:r w:rsidRPr="00261DC6">
        <w:rPr>
          <w:color w:val="000000"/>
          <w:szCs w:val="28"/>
        </w:rPr>
        <w:t xml:space="preserve">От  _____________ №  ______                                                             </w:t>
      </w:r>
    </w:p>
    <w:p w:rsidR="00C928B4" w:rsidRPr="00261DC6" w:rsidRDefault="00C928B4" w:rsidP="00C928B4">
      <w:pPr>
        <w:shd w:val="clear" w:color="auto" w:fill="FFFFFF"/>
        <w:jc w:val="both"/>
        <w:rPr>
          <w:szCs w:val="28"/>
        </w:rPr>
      </w:pPr>
    </w:p>
    <w:p w:rsidR="00C928B4" w:rsidRPr="00261DC6" w:rsidRDefault="00C928B4" w:rsidP="00C928B4">
      <w:pPr>
        <w:shd w:val="clear" w:color="auto" w:fill="FFFFFF"/>
        <w:jc w:val="both"/>
      </w:pPr>
      <w:r w:rsidRPr="00261DC6">
        <w:rPr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C928B4" w:rsidRPr="00261DC6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C928B4" w:rsidRPr="00261DC6" w:rsidRDefault="00C928B4" w:rsidP="00C928B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261DC6">
        <w:rPr>
          <w:rFonts w:eastAsia="Lucida Sans Unicode" w:cs="Mangal"/>
          <w:kern w:val="2"/>
          <w:szCs w:val="28"/>
          <w:lang w:eastAsia="hi-IN" w:bidi="hi-IN"/>
        </w:rPr>
        <w:t xml:space="preserve">Руководствуясь </w:t>
      </w:r>
      <w:proofErr w:type="spellStart"/>
      <w:r w:rsidRPr="00261DC6">
        <w:rPr>
          <w:rFonts w:eastAsia="Lucida Sans Unicode" w:cs="Mangal"/>
          <w:kern w:val="2"/>
          <w:szCs w:val="28"/>
          <w:lang w:eastAsia="hi-IN" w:bidi="hi-IN"/>
        </w:rPr>
        <w:t>Федеральнымзаконом</w:t>
      </w:r>
      <w:proofErr w:type="spellEnd"/>
      <w:r w:rsidRPr="00261DC6">
        <w:rPr>
          <w:rFonts w:eastAsia="Lucida Sans Unicode" w:cs="Mangal"/>
          <w:kern w:val="2"/>
          <w:szCs w:val="28"/>
          <w:lang w:eastAsia="hi-IN" w:bidi="hi-IN"/>
        </w:rPr>
        <w:t xml:space="preserve">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C928B4" w:rsidRPr="00261DC6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C928B4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261DC6">
        <w:rPr>
          <w:rFonts w:eastAsia="Lucida Sans Unicode" w:cs="Mangal"/>
          <w:kern w:val="2"/>
          <w:szCs w:val="28"/>
          <w:lang w:eastAsia="hi-IN" w:bidi="hi-IN"/>
        </w:rPr>
        <w:t>РЕШИЛ: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 xml:space="preserve">1.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Внести изменения и дополнения в Устав Троицкого сельского поселения Омского муниципального района Омской области.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1</w:t>
      </w:r>
      <w:r>
        <w:rPr>
          <w:rFonts w:eastAsia="Lucida Sans Unicode" w:cs="Mangal"/>
          <w:kern w:val="2"/>
          <w:szCs w:val="28"/>
          <w:lang w:eastAsia="hi-IN" w:bidi="hi-IN"/>
        </w:rPr>
        <w:t>.1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. Дополнить Устав статьей 16.3 следующего содержания: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«Статья 16.3. Участие жителей Троицкого сельского поселения в выполнении социально значимых работ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«1. Администрация Троицкого сельского поселения вправе принимать решение о привлечении граждан к выполнению на добровольной основе социально значимых для Троицкого сельского поселения работ (в том числе дежурств) в целях решения вопросов местного значения сельского поселения, предусмотренных законодательством Российской Федерации.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2. Порядок организации работ, указанных в части первой настоящей статьи, порядок привлечения граждан, перечень выполняемых работ, а также порядок учета продолжительности таких работ устанавливается Администрацией Троицкого сельского поселения в соответствии с законодательством Российской Федерации.».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1.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2. Часть 1 статьи 33 Устава дополнить пунктами 12, 13 следующего содержания: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«12)</w:t>
      </w:r>
      <w:r>
        <w:rPr>
          <w:rFonts w:eastAsia="Lucida Sans Unicode" w:cs="Mangal"/>
          <w:kern w:val="2"/>
          <w:szCs w:val="28"/>
          <w:lang w:eastAsia="hi-IN" w:bidi="hi-IN"/>
        </w:rPr>
        <w:t xml:space="preserve">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установленные Правительством Российской Федерации правилами присвоения, изменения, аннулирования адресов;»;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13) привлекает граждан к выполнению на добровольной основе социально значимых для сельского поселения работ (в том числе дежурств) в порядке, установленном настоящим Уставом.».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2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. Главе Троицкого сельского поселения Омского муниципального района Омской области в порядке, установленном Федеральным законом от 21.07.2005            № 97-ФЗ «О государственной регистрации уставов муниципальных образований», представить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lastRenderedPageBreak/>
        <w:t>настоящее Решение на государственную регистрацию.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3</w:t>
      </w:r>
      <w:bookmarkStart w:id="0" w:name="_GoBack"/>
      <w:bookmarkEnd w:id="0"/>
      <w:r w:rsidRPr="000E51D4">
        <w:rPr>
          <w:rFonts w:eastAsia="Lucida Sans Unicode" w:cs="Mangal"/>
          <w:kern w:val="2"/>
          <w:szCs w:val="28"/>
          <w:lang w:eastAsia="hi-IN" w:bidi="hi-IN"/>
        </w:rPr>
        <w:t>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Глава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Троицкого сельского поселения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Омской области                                                                                                     ФИО 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Председатель Совета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Троицкого сельского поселения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Омской области                                                                                                     ФИО                                                                                                    </w:t>
      </w:r>
    </w:p>
    <w:p w:rsid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                 </w:t>
      </w:r>
    </w:p>
    <w:sectPr w:rsidR="000E51D4" w:rsidSect="00C928B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F" w:rsidRDefault="00C34ADF" w:rsidP="00596DFB">
      <w:r>
        <w:separator/>
      </w:r>
    </w:p>
  </w:endnote>
  <w:endnote w:type="continuationSeparator" w:id="0">
    <w:p w:rsidR="00C34ADF" w:rsidRDefault="00C34AD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F" w:rsidRDefault="00C34ADF" w:rsidP="00596DFB">
      <w:r>
        <w:separator/>
      </w:r>
    </w:p>
  </w:footnote>
  <w:footnote w:type="continuationSeparator" w:id="0">
    <w:p w:rsidR="00C34ADF" w:rsidRDefault="00C34AD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0E51D4">
          <w:rPr>
            <w:noProof/>
          </w:rPr>
          <w:t>3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0E51D4"/>
    <w:rsid w:val="003611CB"/>
    <w:rsid w:val="0040412A"/>
    <w:rsid w:val="00454F0E"/>
    <w:rsid w:val="00531BCA"/>
    <w:rsid w:val="00590056"/>
    <w:rsid w:val="00596DFB"/>
    <w:rsid w:val="005B0ABC"/>
    <w:rsid w:val="006F176D"/>
    <w:rsid w:val="00773243"/>
    <w:rsid w:val="007760C1"/>
    <w:rsid w:val="007D38C5"/>
    <w:rsid w:val="008F0407"/>
    <w:rsid w:val="009F051D"/>
    <w:rsid w:val="00A94596"/>
    <w:rsid w:val="00C34ADF"/>
    <w:rsid w:val="00C928B4"/>
    <w:rsid w:val="00D23716"/>
    <w:rsid w:val="00D802ED"/>
    <w:rsid w:val="00D80A85"/>
    <w:rsid w:val="00DC159E"/>
    <w:rsid w:val="00E052CC"/>
    <w:rsid w:val="00E850CB"/>
    <w:rsid w:val="00EC6FC1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Kobus_ES</dc:creator>
  <cp:keywords/>
  <dc:description/>
  <cp:lastModifiedBy>user</cp:lastModifiedBy>
  <cp:revision>4</cp:revision>
  <cp:lastPrinted>2022-11-10T04:39:00Z</cp:lastPrinted>
  <dcterms:created xsi:type="dcterms:W3CDTF">2021-06-02T09:38:00Z</dcterms:created>
  <dcterms:modified xsi:type="dcterms:W3CDTF">2022-11-10T04:39:00Z</dcterms:modified>
</cp:coreProperties>
</file>